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887F" w14:textId="456D3819" w:rsidR="00CD08AE" w:rsidRPr="008074ED" w:rsidRDefault="00CD08AE" w:rsidP="008A40D3">
      <w:pPr>
        <w:widowControl/>
        <w:spacing w:line="288" w:lineRule="auto"/>
        <w:jc w:val="right"/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第</w:t>
      </w:r>
      <w:r w:rsidR="00610EC7" w:rsidRPr="008074ED">
        <w:rPr>
          <w:rFonts w:asciiTheme="majorHAnsi" w:eastAsiaTheme="majorHAnsi" w:hAnsiTheme="majorHAnsi" w:hint="eastAsia"/>
          <w:kern w:val="24"/>
          <w:szCs w:val="21"/>
        </w:rPr>
        <w:t>0.1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版　202</w:t>
      </w:r>
      <w:r w:rsidR="00610EC7" w:rsidRPr="008074ED">
        <w:rPr>
          <w:rFonts w:asciiTheme="majorHAnsi" w:eastAsiaTheme="majorHAnsi" w:hAnsiTheme="majorHAnsi" w:hint="eastAsia"/>
          <w:kern w:val="24"/>
          <w:szCs w:val="21"/>
        </w:rPr>
        <w:t>5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年</w:t>
      </w:r>
      <w:r w:rsidR="008074ED" w:rsidRPr="008074ED">
        <w:rPr>
          <w:rFonts w:asciiTheme="majorHAnsi" w:eastAsiaTheme="majorHAnsi" w:hAnsiTheme="majorHAnsi" w:hint="eastAsia"/>
          <w:kern w:val="24"/>
          <w:szCs w:val="21"/>
        </w:rPr>
        <w:t>4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月</w:t>
      </w:r>
      <w:r w:rsidR="00610EC7" w:rsidRPr="008074ED">
        <w:rPr>
          <w:rFonts w:asciiTheme="majorHAnsi" w:eastAsiaTheme="majorHAnsi" w:hAnsiTheme="majorHAnsi" w:hint="eastAsia"/>
          <w:kern w:val="24"/>
          <w:szCs w:val="21"/>
        </w:rPr>
        <w:t>28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日作成</w:t>
      </w:r>
    </w:p>
    <w:p w14:paraId="5426EED8" w14:textId="3D5D7D4F" w:rsidR="00B15D23" w:rsidRPr="008074ED" w:rsidRDefault="00DF7A68" w:rsidP="00B15D23">
      <w:pPr>
        <w:widowControl/>
        <w:spacing w:line="288" w:lineRule="auto"/>
        <w:jc w:val="center"/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＜聖マリアンナ医科大学</w:t>
      </w:r>
      <w:r w:rsidR="005D7CA7" w:rsidRPr="008074ED">
        <w:rPr>
          <w:rFonts w:asciiTheme="majorHAnsi" w:eastAsiaTheme="majorHAnsi" w:hAnsiTheme="majorHAnsi" w:hint="eastAsia"/>
          <w:kern w:val="24"/>
          <w:szCs w:val="21"/>
        </w:rPr>
        <w:t>横浜市西部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病院を受診された患者さんへ＞</w:t>
      </w:r>
    </w:p>
    <w:p w14:paraId="5CE911F1" w14:textId="77777777" w:rsidR="00B15D23" w:rsidRPr="008074ED" w:rsidRDefault="00B15D23" w:rsidP="00B15D23">
      <w:pPr>
        <w:widowControl/>
        <w:spacing w:line="60" w:lineRule="auto"/>
        <w:jc w:val="center"/>
        <w:rPr>
          <w:rFonts w:asciiTheme="majorHAnsi" w:eastAsiaTheme="majorHAnsi" w:hAnsiTheme="majorHAnsi"/>
          <w:kern w:val="24"/>
          <w:szCs w:val="21"/>
        </w:rPr>
      </w:pPr>
    </w:p>
    <w:p w14:paraId="1C66BF4B" w14:textId="77777777" w:rsidR="00692BF5" w:rsidRPr="008074ED" w:rsidRDefault="00692BF5" w:rsidP="00692BF5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8074ED" w:rsidRDefault="00692BF5" w:rsidP="00692BF5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3677935" w:rsidR="00692BF5" w:rsidRPr="008074ED" w:rsidRDefault="00692BF5" w:rsidP="00692BF5">
      <w:pPr>
        <w:widowControl/>
        <w:spacing w:line="288" w:lineRule="auto"/>
        <w:jc w:val="left"/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提供されることを希望されない場合は、</w:t>
      </w:r>
      <w:r w:rsidR="005D7CA7" w:rsidRPr="008074ED">
        <w:rPr>
          <w:rFonts w:asciiTheme="majorHAnsi" w:eastAsiaTheme="majorHAnsi" w:hAnsiTheme="majorHAnsi" w:hint="eastAsia"/>
          <w:kern w:val="24"/>
          <w:szCs w:val="21"/>
        </w:rPr>
        <w:t>202</w:t>
      </w:r>
      <w:r w:rsidR="00610EC7" w:rsidRPr="008074ED">
        <w:rPr>
          <w:rFonts w:asciiTheme="majorHAnsi" w:eastAsiaTheme="majorHAnsi" w:hAnsiTheme="majorHAnsi" w:hint="eastAsia"/>
          <w:kern w:val="24"/>
          <w:szCs w:val="21"/>
        </w:rPr>
        <w:t>5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年</w:t>
      </w:r>
      <w:r w:rsidR="005D7CA7" w:rsidRPr="008074ED">
        <w:rPr>
          <w:rFonts w:asciiTheme="majorHAnsi" w:eastAsiaTheme="majorHAnsi" w:hAnsiTheme="majorHAnsi" w:hint="eastAsia"/>
          <w:kern w:val="24"/>
          <w:szCs w:val="21"/>
        </w:rPr>
        <w:t>7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月</w:t>
      </w:r>
      <w:r w:rsidR="005D7CA7" w:rsidRPr="008074ED">
        <w:rPr>
          <w:rFonts w:asciiTheme="majorHAnsi" w:eastAsiaTheme="majorHAnsi" w:hAnsiTheme="majorHAnsi" w:hint="eastAsia"/>
          <w:kern w:val="24"/>
          <w:szCs w:val="21"/>
        </w:rPr>
        <w:t>1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日までに</w:t>
      </w:r>
      <w:r w:rsidR="00292EF2" w:rsidRPr="008074ED">
        <w:rPr>
          <w:rFonts w:asciiTheme="majorHAnsi" w:eastAsiaTheme="majorHAnsi" w:hAnsiTheme="majorHAnsi" w:hint="eastAsia"/>
          <w:kern w:val="24"/>
          <w:szCs w:val="21"/>
        </w:rPr>
        <w:t>後述の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8074ED" w:rsidRDefault="00692BF5" w:rsidP="00692BF5">
      <w:pPr>
        <w:widowControl/>
        <w:spacing w:line="288" w:lineRule="auto"/>
        <w:jc w:val="left"/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55796BAB" w14:textId="2190BDB1" w:rsidR="00292EF2" w:rsidRPr="008074ED" w:rsidRDefault="00DF7A68" w:rsidP="000F2B93">
      <w:pPr>
        <w:widowControl/>
        <w:spacing w:line="288" w:lineRule="auto"/>
        <w:ind w:firstLine="210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研究課題名：</w:t>
      </w:r>
      <w:r w:rsidR="006F470F" w:rsidRPr="008074ED">
        <w:rPr>
          <w:rFonts w:asciiTheme="majorHAnsi" w:eastAsiaTheme="majorHAnsi" w:hAnsiTheme="majorHAnsi" w:hint="eastAsia"/>
          <w:szCs w:val="21"/>
        </w:rPr>
        <w:t>当院で子宮鏡下手術を行った子宮筋腫の症例検討</w:t>
      </w:r>
    </w:p>
    <w:p w14:paraId="6625496C" w14:textId="09B1B568" w:rsidR="004F45B9" w:rsidRPr="008074ED" w:rsidRDefault="00DF7A68" w:rsidP="004F45B9">
      <w:pPr>
        <w:pStyle w:val="a7"/>
        <w:numPr>
          <w:ilvl w:val="0"/>
          <w:numId w:val="1"/>
        </w:numPr>
        <w:rPr>
          <w:rFonts w:asciiTheme="majorHAnsi" w:eastAsiaTheme="majorHAnsi" w:hAnsiTheme="majorHAnsi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研究の目的</w:t>
      </w:r>
      <w:r w:rsidR="00F04BB5" w:rsidRPr="008074ED">
        <w:rPr>
          <w:rFonts w:asciiTheme="majorHAnsi" w:eastAsiaTheme="majorHAnsi" w:hAnsiTheme="majorHAnsi" w:hint="eastAsia"/>
          <w:kern w:val="24"/>
          <w:szCs w:val="21"/>
        </w:rPr>
        <w:t>：</w:t>
      </w:r>
      <w:r w:rsidR="006F470F" w:rsidRPr="008074ED">
        <w:rPr>
          <w:rFonts w:asciiTheme="majorHAnsi" w:eastAsiaTheme="majorHAnsi" w:hAnsiTheme="majorHAnsi" w:hint="eastAsia"/>
          <w:kern w:val="24"/>
          <w:szCs w:val="21"/>
        </w:rPr>
        <w:t>子宮筋腫は日常でよく遭遇する良性腫瘍であり、大量出血</w:t>
      </w:r>
      <w:r w:rsidR="00F04BB5" w:rsidRPr="008074ED">
        <w:rPr>
          <w:rFonts w:asciiTheme="majorHAnsi" w:eastAsiaTheme="majorHAnsi" w:hAnsiTheme="majorHAnsi" w:hint="eastAsia"/>
        </w:rPr>
        <w:t>による緊急症例を含む婦人科手術の対象疾</w:t>
      </w:r>
      <w:r w:rsidR="004F45B9" w:rsidRPr="008074ED">
        <w:rPr>
          <w:rFonts w:asciiTheme="majorHAnsi" w:eastAsiaTheme="majorHAnsi" w:hAnsiTheme="majorHAnsi" w:hint="eastAsia"/>
        </w:rPr>
        <w:t>患で</w:t>
      </w:r>
      <w:r w:rsidR="006F470F" w:rsidRPr="008074ED">
        <w:rPr>
          <w:rFonts w:asciiTheme="majorHAnsi" w:eastAsiaTheme="majorHAnsi" w:hAnsiTheme="majorHAnsi" w:hint="eastAsia"/>
        </w:rPr>
        <w:t>す。</w:t>
      </w:r>
      <w:r w:rsidR="004F45B9" w:rsidRPr="008074ED">
        <w:rPr>
          <w:rFonts w:asciiTheme="majorHAnsi" w:eastAsiaTheme="majorHAnsi" w:hAnsiTheme="majorHAnsi" w:hint="eastAsia"/>
        </w:rPr>
        <w:t>この疾患の臨床像について当院での手術症例を検討し</w:t>
      </w:r>
      <w:r w:rsidR="00F050C3" w:rsidRPr="008074ED">
        <w:rPr>
          <w:rFonts w:asciiTheme="majorHAnsi" w:eastAsiaTheme="majorHAnsi" w:hAnsiTheme="majorHAnsi" w:hint="eastAsia"/>
        </w:rPr>
        <w:t>、</w:t>
      </w:r>
      <w:r w:rsidR="004F45B9" w:rsidRPr="008074ED">
        <w:rPr>
          <w:rFonts w:asciiTheme="majorHAnsi" w:eastAsiaTheme="majorHAnsi" w:hAnsiTheme="majorHAnsi" w:hint="eastAsia"/>
        </w:rPr>
        <w:t>今後の迅速な診断・適切な治療につなげることを目指します.</w:t>
      </w:r>
    </w:p>
    <w:p w14:paraId="4A35A1B9" w14:textId="48E53358" w:rsidR="00DF7A68" w:rsidRPr="008074ED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研究対象について</w:t>
      </w:r>
    </w:p>
    <w:p w14:paraId="5121F6B7" w14:textId="6743E666" w:rsidR="00292EF2" w:rsidRPr="008074ED" w:rsidRDefault="00F04BB5" w:rsidP="00F04BB5">
      <w:pPr>
        <w:widowControl/>
        <w:spacing w:line="288" w:lineRule="auto"/>
        <w:ind w:left="360"/>
        <w:jc w:val="left"/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/>
          <w:kern w:val="24"/>
          <w:szCs w:val="21"/>
        </w:rPr>
        <w:t>20</w:t>
      </w:r>
      <w:r w:rsidR="006F470F" w:rsidRPr="008074ED">
        <w:rPr>
          <w:rFonts w:asciiTheme="majorHAnsi" w:eastAsiaTheme="majorHAnsi" w:hAnsiTheme="majorHAnsi" w:hint="eastAsia"/>
          <w:kern w:val="24"/>
          <w:szCs w:val="21"/>
        </w:rPr>
        <w:t>15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年</w:t>
      </w:r>
      <w:r w:rsidR="006F470F" w:rsidRPr="008074ED">
        <w:rPr>
          <w:rFonts w:asciiTheme="majorHAnsi" w:eastAsiaTheme="majorHAnsi" w:hAnsiTheme="majorHAnsi" w:hint="eastAsia"/>
          <w:kern w:val="24"/>
          <w:szCs w:val="21"/>
        </w:rPr>
        <w:t>1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月1日</w:t>
      </w:r>
      <w:r w:rsidR="00DF7A68" w:rsidRPr="008074ED">
        <w:rPr>
          <w:rFonts w:asciiTheme="majorHAnsi" w:eastAsiaTheme="majorHAnsi" w:hAnsiTheme="majorHAnsi" w:hint="eastAsia"/>
          <w:kern w:val="24"/>
          <w:szCs w:val="21"/>
        </w:rPr>
        <w:t>～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2</w:t>
      </w:r>
      <w:r w:rsidRPr="008074ED">
        <w:rPr>
          <w:rFonts w:asciiTheme="majorHAnsi" w:eastAsiaTheme="majorHAnsi" w:hAnsiTheme="majorHAnsi"/>
          <w:kern w:val="24"/>
          <w:szCs w:val="21"/>
        </w:rPr>
        <w:t>02</w:t>
      </w:r>
      <w:r w:rsidR="006F470F" w:rsidRPr="008074ED">
        <w:rPr>
          <w:rFonts w:asciiTheme="majorHAnsi" w:eastAsiaTheme="majorHAnsi" w:hAnsiTheme="majorHAnsi" w:hint="eastAsia"/>
          <w:kern w:val="24"/>
          <w:szCs w:val="21"/>
        </w:rPr>
        <w:t>5</w:t>
      </w:r>
      <w:r w:rsidR="00DF7A68" w:rsidRPr="008074ED">
        <w:rPr>
          <w:rFonts w:asciiTheme="majorHAnsi" w:eastAsiaTheme="majorHAnsi" w:hAnsiTheme="majorHAnsi" w:hint="eastAsia"/>
          <w:kern w:val="24"/>
          <w:szCs w:val="21"/>
        </w:rPr>
        <w:t>年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1</w:t>
      </w:r>
      <w:r w:rsidR="00DF7A68" w:rsidRPr="008074ED">
        <w:rPr>
          <w:rFonts w:asciiTheme="majorHAnsi" w:eastAsiaTheme="majorHAnsi" w:hAnsiTheme="majorHAnsi" w:hint="eastAsia"/>
          <w:kern w:val="24"/>
          <w:szCs w:val="21"/>
        </w:rPr>
        <w:t>月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3</w:t>
      </w:r>
      <w:r w:rsidRPr="008074ED">
        <w:rPr>
          <w:rFonts w:asciiTheme="majorHAnsi" w:eastAsiaTheme="majorHAnsi" w:hAnsiTheme="majorHAnsi"/>
          <w:kern w:val="24"/>
          <w:szCs w:val="21"/>
        </w:rPr>
        <w:t>1</w:t>
      </w:r>
      <w:r w:rsidR="00DF7A68" w:rsidRPr="008074ED">
        <w:rPr>
          <w:rFonts w:asciiTheme="majorHAnsi" w:eastAsiaTheme="majorHAnsi" w:hAnsiTheme="majorHAnsi" w:hint="eastAsia"/>
          <w:kern w:val="24"/>
          <w:szCs w:val="21"/>
        </w:rPr>
        <w:t>日の間に当院で</w:t>
      </w:r>
      <w:r w:rsidR="00610EC7" w:rsidRPr="008074ED">
        <w:rPr>
          <w:rFonts w:asciiTheme="majorHAnsi" w:eastAsiaTheme="majorHAnsi" w:hAnsiTheme="majorHAnsi" w:hint="eastAsia"/>
          <w:kern w:val="24"/>
          <w:szCs w:val="21"/>
        </w:rPr>
        <w:t>子宮筋腫に対して子宮鏡下手術</w:t>
      </w:r>
      <w:r w:rsidR="00DF7A68" w:rsidRPr="008074ED">
        <w:rPr>
          <w:rFonts w:asciiTheme="majorHAnsi" w:eastAsiaTheme="majorHAnsi" w:hAnsiTheme="majorHAnsi" w:hint="eastAsia"/>
          <w:kern w:val="24"/>
          <w:szCs w:val="21"/>
        </w:rPr>
        <w:t>の治療を受けた方が対象となります。</w:t>
      </w:r>
    </w:p>
    <w:p w14:paraId="36DF9E43" w14:textId="7D04137F" w:rsidR="00DF7A68" w:rsidRPr="008074ED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研究実施期間</w:t>
      </w:r>
    </w:p>
    <w:p w14:paraId="26F1B64E" w14:textId="35D93DB5" w:rsidR="00EC04EC" w:rsidRPr="008074ED" w:rsidRDefault="00DF7A68" w:rsidP="00DF7A68">
      <w:pPr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 xml:space="preserve">     </w:t>
      </w:r>
      <w:r w:rsidR="00F050C3" w:rsidRPr="008074ED">
        <w:rPr>
          <w:rFonts w:asciiTheme="majorHAnsi" w:eastAsiaTheme="majorHAnsi" w:hAnsiTheme="majorHAnsi" w:hint="eastAsia"/>
          <w:kern w:val="24"/>
          <w:szCs w:val="21"/>
        </w:rPr>
        <w:t>承認日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～</w:t>
      </w:r>
      <w:r w:rsidR="00F04BB5" w:rsidRPr="008074ED">
        <w:rPr>
          <w:rFonts w:asciiTheme="majorHAnsi" w:eastAsiaTheme="majorHAnsi" w:hAnsiTheme="majorHAnsi" w:hint="eastAsia"/>
          <w:kern w:val="24"/>
          <w:szCs w:val="21"/>
        </w:rPr>
        <w:t>2</w:t>
      </w:r>
      <w:r w:rsidR="00F04BB5" w:rsidRPr="008074ED">
        <w:rPr>
          <w:rFonts w:asciiTheme="majorHAnsi" w:eastAsiaTheme="majorHAnsi" w:hAnsiTheme="majorHAnsi"/>
          <w:kern w:val="24"/>
          <w:szCs w:val="21"/>
        </w:rPr>
        <w:t>02</w:t>
      </w:r>
      <w:r w:rsidR="006F470F" w:rsidRPr="008074ED">
        <w:rPr>
          <w:rFonts w:asciiTheme="majorHAnsi" w:eastAsiaTheme="majorHAnsi" w:hAnsiTheme="majorHAnsi" w:hint="eastAsia"/>
          <w:kern w:val="24"/>
          <w:szCs w:val="21"/>
        </w:rPr>
        <w:t>6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年</w:t>
      </w:r>
      <w:r w:rsidR="006F470F" w:rsidRPr="008074ED">
        <w:rPr>
          <w:rFonts w:asciiTheme="majorHAnsi" w:eastAsiaTheme="majorHAnsi" w:hAnsiTheme="majorHAnsi" w:hint="eastAsia"/>
          <w:kern w:val="24"/>
          <w:szCs w:val="21"/>
        </w:rPr>
        <w:t>4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月</w:t>
      </w:r>
      <w:r w:rsidR="006F470F" w:rsidRPr="008074ED">
        <w:rPr>
          <w:rFonts w:asciiTheme="majorHAnsi" w:eastAsiaTheme="majorHAnsi" w:hAnsiTheme="majorHAnsi" w:hint="eastAsia"/>
          <w:kern w:val="24"/>
          <w:szCs w:val="21"/>
        </w:rPr>
        <w:t>1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日</w:t>
      </w:r>
    </w:p>
    <w:p w14:paraId="134C4425" w14:textId="56AB56B8" w:rsidR="00DF7A68" w:rsidRPr="008074ED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抽出項目</w:t>
      </w:r>
    </w:p>
    <w:p w14:paraId="157745F2" w14:textId="76EEEB9F" w:rsidR="00F04BB5" w:rsidRPr="008074ED" w:rsidRDefault="00F04BB5" w:rsidP="00F04BB5">
      <w:pPr>
        <w:pStyle w:val="a7"/>
        <w:ind w:left="360"/>
        <w:rPr>
          <w:rFonts w:asciiTheme="majorHAnsi" w:eastAsiaTheme="majorHAnsi" w:hAnsiTheme="majorHAnsi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病名・年齢・身長・体重・妊娠歴・手術日・手術時間・臨床経過・手術手技・病理診断・</w:t>
      </w:r>
      <w:r w:rsidRPr="008074ED">
        <w:rPr>
          <w:rFonts w:asciiTheme="majorHAnsi" w:eastAsiaTheme="majorHAnsi" w:hAnsiTheme="majorHAnsi" w:hint="eastAsia"/>
          <w:szCs w:val="21"/>
        </w:rPr>
        <w:t>術式と術後経過</w:t>
      </w:r>
    </w:p>
    <w:p w14:paraId="5889E27D" w14:textId="679E7A32" w:rsidR="00DF7A68" w:rsidRPr="008074ED" w:rsidRDefault="00DF7A68" w:rsidP="00F04BB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個人情報等の保護について</w:t>
      </w:r>
    </w:p>
    <w:p w14:paraId="4713E7C9" w14:textId="524A4833" w:rsidR="00F04BB5" w:rsidRPr="008074ED" w:rsidRDefault="00F04BB5" w:rsidP="00F04BB5">
      <w:pPr>
        <w:rPr>
          <w:rFonts w:asciiTheme="majorHAnsi" w:eastAsiaTheme="majorHAnsi" w:hAnsiTheme="majorHAnsi"/>
          <w:szCs w:val="21"/>
        </w:rPr>
      </w:pPr>
      <w:r w:rsidRPr="008074ED">
        <w:rPr>
          <w:rFonts w:asciiTheme="majorHAnsi" w:eastAsiaTheme="majorHAnsi" w:hAnsiTheme="majorHAnsi" w:hint="eastAsia"/>
          <w:szCs w:val="21"/>
        </w:rPr>
        <w:t>本研究の実施に伴い得られた臨床情報のうち、研究対象者に関する情報は登録時に、新たに研究用の個別の番号（識別コード）を付し、個人が特定できないようして取扱う。研究対象者の個人情報と識別コードの紐づけ表を作成し、個人情報管理者が管理を行い、周産期センター内の鍵付きの棚で厳重に保管します.</w:t>
      </w:r>
    </w:p>
    <w:p w14:paraId="152E6BE3" w14:textId="233E6CF5" w:rsidR="00DF7A68" w:rsidRPr="008074ED" w:rsidRDefault="00DF7A68" w:rsidP="00FC1C1C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⑥研究結果の公表について</w:t>
      </w:r>
    </w:p>
    <w:p w14:paraId="30EDB091" w14:textId="77777777" w:rsidR="00DF7A68" w:rsidRPr="008074ED" w:rsidRDefault="00DF7A68" w:rsidP="00DF7A68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8074ED" w:rsidRDefault="00DF7A68" w:rsidP="00DF7A68">
      <w:pPr>
        <w:widowControl/>
        <w:spacing w:line="288" w:lineRule="auto"/>
        <w:jc w:val="left"/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8074ED" w:rsidRDefault="00292EF2" w:rsidP="00DF7A68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</w:p>
    <w:p w14:paraId="4DB073B4" w14:textId="307A495B" w:rsidR="00DF7A68" w:rsidRPr="008074ED" w:rsidRDefault="00DF7A68" w:rsidP="00DF7A68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⑦問い合わせ先・相談窓口</w:t>
      </w:r>
    </w:p>
    <w:p w14:paraId="5FB608D9" w14:textId="00434D4B" w:rsidR="00DF7A68" w:rsidRPr="008074ED" w:rsidRDefault="00F04BB5" w:rsidP="00DF7A68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</w:rPr>
        <w:t>聖マリアンナ医科大学横浜市西部病院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 xml:space="preserve">　</w:t>
      </w:r>
      <w:r w:rsidR="00DF7A68" w:rsidRPr="008074ED">
        <w:rPr>
          <w:rFonts w:asciiTheme="majorHAnsi" w:eastAsiaTheme="majorHAnsi" w:hAnsiTheme="majorHAnsi" w:hint="eastAsia"/>
          <w:kern w:val="24"/>
          <w:szCs w:val="21"/>
        </w:rPr>
        <w:t>部署名：</w:t>
      </w:r>
      <w:r w:rsidRPr="008074ED">
        <w:rPr>
          <w:rFonts w:asciiTheme="majorHAnsi" w:eastAsiaTheme="majorHAnsi" w:hAnsiTheme="majorHAnsi" w:hint="eastAsia"/>
          <w:kern w:val="24"/>
          <w:szCs w:val="21"/>
        </w:rPr>
        <w:t>産婦人科</w:t>
      </w:r>
    </w:p>
    <w:p w14:paraId="7FC785E8" w14:textId="77777777" w:rsidR="004F45B9" w:rsidRPr="008074ED" w:rsidRDefault="00DF7A68" w:rsidP="004F45B9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住所：</w:t>
      </w:r>
      <w:r w:rsidR="004F45B9" w:rsidRPr="008074ED">
        <w:rPr>
          <w:rFonts w:asciiTheme="majorHAnsi" w:eastAsiaTheme="majorHAnsi" w:hAnsiTheme="majorHAnsi" w:hint="eastAsia"/>
          <w:kern w:val="24"/>
          <w:szCs w:val="21"/>
        </w:rPr>
        <w:t>〒241-0811　神奈川県横浜市旭区矢指町1197-1</w:t>
      </w:r>
    </w:p>
    <w:p w14:paraId="466F3BE5" w14:textId="77777777" w:rsidR="004F45B9" w:rsidRPr="008074ED" w:rsidRDefault="00DF7A68" w:rsidP="004F45B9">
      <w:pPr>
        <w:widowControl/>
        <w:spacing w:line="288" w:lineRule="auto"/>
        <w:jc w:val="left"/>
        <w:rPr>
          <w:rFonts w:asciiTheme="majorHAnsi" w:eastAsiaTheme="majorHAnsi" w:hAnsiTheme="majorHAnsi"/>
          <w:kern w:val="24"/>
          <w:szCs w:val="21"/>
          <w:lang w:val="fr-FR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電話</w:t>
      </w:r>
      <w:r w:rsidRPr="008074ED">
        <w:rPr>
          <w:rFonts w:asciiTheme="majorHAnsi" w:eastAsiaTheme="majorHAnsi" w:hAnsiTheme="majorHAnsi" w:hint="eastAsia"/>
          <w:kern w:val="24"/>
          <w:szCs w:val="21"/>
          <w:lang w:val="fr-FR"/>
        </w:rPr>
        <w:t>：</w:t>
      </w:r>
      <w:r w:rsidR="004F45B9" w:rsidRPr="008074ED">
        <w:rPr>
          <w:rFonts w:asciiTheme="majorHAnsi" w:eastAsiaTheme="majorHAnsi" w:hAnsiTheme="majorHAnsi" w:hint="eastAsia"/>
          <w:kern w:val="24"/>
          <w:szCs w:val="21"/>
          <w:lang w:val="fr-FR"/>
        </w:rPr>
        <w:t>045-366-1111(</w:t>
      </w:r>
      <w:r w:rsidR="004F45B9" w:rsidRPr="008074ED">
        <w:rPr>
          <w:rFonts w:asciiTheme="majorHAnsi" w:eastAsiaTheme="majorHAnsi" w:hAnsiTheme="majorHAnsi" w:hint="eastAsia"/>
          <w:kern w:val="24"/>
          <w:szCs w:val="21"/>
        </w:rPr>
        <w:t>代表</w:t>
      </w:r>
      <w:r w:rsidR="004F45B9" w:rsidRPr="008074ED">
        <w:rPr>
          <w:rFonts w:asciiTheme="majorHAnsi" w:eastAsiaTheme="majorHAnsi" w:hAnsiTheme="majorHAnsi" w:hint="eastAsia"/>
          <w:kern w:val="24"/>
          <w:szCs w:val="21"/>
          <w:lang w:val="fr-FR"/>
        </w:rPr>
        <w:t xml:space="preserve">) </w:t>
      </w:r>
      <w:r w:rsidR="004F45B9" w:rsidRPr="008074ED">
        <w:rPr>
          <w:rFonts w:asciiTheme="majorHAnsi" w:eastAsiaTheme="majorHAnsi" w:hAnsiTheme="majorHAnsi" w:hint="eastAsia"/>
          <w:kern w:val="24"/>
          <w:szCs w:val="21"/>
        </w:rPr>
        <w:t xml:space="preserve">　</w:t>
      </w:r>
      <w:r w:rsidR="004F45B9" w:rsidRPr="008074ED">
        <w:rPr>
          <w:rFonts w:asciiTheme="majorHAnsi" w:eastAsiaTheme="majorHAnsi" w:hAnsiTheme="majorHAnsi" w:hint="eastAsia"/>
          <w:kern w:val="24"/>
          <w:szCs w:val="21"/>
          <w:lang w:val="fr-FR"/>
        </w:rPr>
        <w:t xml:space="preserve"> </w:t>
      </w:r>
      <w:r w:rsidR="004F45B9" w:rsidRPr="008074ED">
        <w:rPr>
          <w:rFonts w:asciiTheme="majorHAnsi" w:eastAsiaTheme="majorHAnsi" w:hAnsiTheme="majorHAnsi" w:hint="eastAsia"/>
          <w:kern w:val="24"/>
          <w:szCs w:val="21"/>
        </w:rPr>
        <w:t>内線番号</w:t>
      </w:r>
      <w:r w:rsidR="004F45B9" w:rsidRPr="008074ED">
        <w:rPr>
          <w:rFonts w:asciiTheme="majorHAnsi" w:eastAsiaTheme="majorHAnsi" w:hAnsiTheme="majorHAnsi" w:hint="eastAsia"/>
          <w:kern w:val="24"/>
          <w:szCs w:val="21"/>
          <w:lang w:val="fr-FR"/>
        </w:rPr>
        <w:t>：3200</w:t>
      </w:r>
    </w:p>
    <w:p w14:paraId="642899B0" w14:textId="47770303" w:rsidR="00DF7A68" w:rsidRPr="008074ED" w:rsidRDefault="00DF7A68" w:rsidP="00DF7A68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lastRenderedPageBreak/>
        <w:t>担当医師：</w:t>
      </w:r>
      <w:r w:rsidR="004F45B9" w:rsidRPr="008074ED">
        <w:rPr>
          <w:rFonts w:asciiTheme="majorHAnsi" w:eastAsiaTheme="majorHAnsi" w:hAnsiTheme="majorHAnsi" w:hint="eastAsia"/>
          <w:kern w:val="24"/>
          <w:szCs w:val="21"/>
        </w:rPr>
        <w:t>田村みどり</w:t>
      </w:r>
    </w:p>
    <w:p w14:paraId="1B9DD962" w14:textId="2A32D38B" w:rsidR="00DF7A68" w:rsidRPr="008074ED" w:rsidRDefault="00DF7A68" w:rsidP="00DF7A68">
      <w:pPr>
        <w:rPr>
          <w:rFonts w:asciiTheme="majorHAnsi" w:eastAsiaTheme="majorHAnsi" w:hAnsiTheme="majorHAnsi"/>
          <w:kern w:val="24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>対応時間：</w:t>
      </w:r>
      <w:r w:rsidR="004F45B9" w:rsidRPr="008074ED">
        <w:rPr>
          <w:rFonts w:asciiTheme="majorHAnsi" w:eastAsiaTheme="majorHAnsi" w:hAnsiTheme="majorHAnsi" w:hint="eastAsia"/>
          <w:kern w:val="24"/>
          <w:szCs w:val="21"/>
        </w:rPr>
        <w:t>平日9：00-17：00</w:t>
      </w:r>
    </w:p>
    <w:p w14:paraId="7A36B6F5" w14:textId="77777777" w:rsidR="00292EF2" w:rsidRPr="008074ED" w:rsidRDefault="00292EF2" w:rsidP="00DF7A68">
      <w:pPr>
        <w:rPr>
          <w:rFonts w:asciiTheme="majorHAnsi" w:eastAsiaTheme="majorHAnsi" w:hAnsiTheme="majorHAnsi"/>
          <w:kern w:val="24"/>
          <w:szCs w:val="21"/>
        </w:rPr>
      </w:pPr>
    </w:p>
    <w:p w14:paraId="18EF79CA" w14:textId="7AEA55A2" w:rsidR="00DF7A68" w:rsidRPr="008074ED" w:rsidRDefault="00DF7A68" w:rsidP="00DF7A68">
      <w:pPr>
        <w:pStyle w:val="Web"/>
        <w:spacing w:before="0" w:beforeAutospacing="0" w:after="0" w:afterAutospacing="0"/>
        <w:rPr>
          <w:rFonts w:asciiTheme="majorHAnsi" w:eastAsiaTheme="majorHAnsi" w:hAnsiTheme="majorHAnsi" w:cstheme="minorBidi"/>
          <w:kern w:val="24"/>
          <w:sz w:val="21"/>
          <w:szCs w:val="21"/>
        </w:rPr>
      </w:pPr>
      <w:r w:rsidRPr="008074ED">
        <w:rPr>
          <w:rFonts w:asciiTheme="majorHAnsi" w:eastAsiaTheme="majorHAnsi" w:hAnsiTheme="majorHAns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8074ED" w:rsidRDefault="00DF7A68" w:rsidP="00DF7A68">
      <w:pPr>
        <w:pStyle w:val="Web"/>
        <w:spacing w:before="0" w:beforeAutospacing="0" w:after="0" w:afterAutospacing="0"/>
        <w:rPr>
          <w:rFonts w:asciiTheme="majorHAnsi" w:eastAsiaTheme="majorHAnsi" w:hAnsiTheme="majorHAnsi"/>
          <w:sz w:val="21"/>
          <w:szCs w:val="21"/>
        </w:rPr>
      </w:pPr>
      <w:r w:rsidRPr="008074ED">
        <w:rPr>
          <w:rFonts w:asciiTheme="majorHAnsi" w:eastAsiaTheme="majorHAnsi" w:hAnsiTheme="majorHAns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3A8516D5" w14:textId="3DA38965" w:rsidR="004F45B9" w:rsidRPr="008074ED" w:rsidRDefault="00DF7A68" w:rsidP="004F45B9">
      <w:pPr>
        <w:widowControl/>
        <w:spacing w:line="288" w:lineRule="auto"/>
        <w:jc w:val="left"/>
        <w:rPr>
          <w:rFonts w:asciiTheme="majorHAnsi" w:eastAsiaTheme="majorHAnsi" w:hAnsiTheme="majorHAnsi" w:cs="ＭＳ Ｐゴシック"/>
          <w:kern w:val="0"/>
          <w:szCs w:val="21"/>
        </w:rPr>
      </w:pPr>
      <w:r w:rsidRPr="008074ED">
        <w:rPr>
          <w:rFonts w:asciiTheme="majorHAnsi" w:eastAsiaTheme="majorHAnsi" w:hAnsiTheme="majorHAnsi" w:hint="eastAsia"/>
          <w:kern w:val="24"/>
          <w:szCs w:val="21"/>
        </w:rPr>
        <w:t xml:space="preserve">研究機関　　 </w:t>
      </w:r>
      <w:r w:rsidR="004F45B9" w:rsidRPr="008074ED">
        <w:rPr>
          <w:rFonts w:asciiTheme="majorHAnsi" w:eastAsiaTheme="majorHAnsi" w:hAnsiTheme="majorHAnsi" w:hint="eastAsia"/>
        </w:rPr>
        <w:t>聖マリアンナ医科大学横浜市西部病院</w:t>
      </w:r>
      <w:r w:rsidR="004F45B9" w:rsidRPr="008074ED">
        <w:rPr>
          <w:rFonts w:asciiTheme="majorHAnsi" w:eastAsiaTheme="majorHAnsi" w:hAnsiTheme="majorHAnsi" w:hint="eastAsia"/>
          <w:kern w:val="24"/>
          <w:szCs w:val="21"/>
        </w:rPr>
        <w:t xml:space="preserve">　産婦人科</w:t>
      </w:r>
    </w:p>
    <w:p w14:paraId="35A7DB2D" w14:textId="0A2E0EA5" w:rsidR="00D066FB" w:rsidRPr="008074ED" w:rsidRDefault="00DF7A68" w:rsidP="004F45B9">
      <w:pPr>
        <w:pStyle w:val="Web"/>
        <w:spacing w:before="0" w:beforeAutospacing="0" w:after="0" w:afterAutospacing="0"/>
        <w:jc w:val="both"/>
        <w:rPr>
          <w:rFonts w:asciiTheme="majorHAnsi" w:eastAsiaTheme="majorHAnsi" w:hAnsiTheme="majorHAnsi"/>
          <w:sz w:val="21"/>
          <w:szCs w:val="21"/>
        </w:rPr>
      </w:pPr>
      <w:r w:rsidRPr="008074ED">
        <w:rPr>
          <w:rFonts w:asciiTheme="majorHAnsi" w:eastAsiaTheme="majorHAnsi" w:hAnsiTheme="majorHAnsi" w:cstheme="minorBidi" w:hint="eastAsia"/>
          <w:kern w:val="24"/>
          <w:sz w:val="21"/>
          <w:szCs w:val="21"/>
        </w:rPr>
        <w:t xml:space="preserve">研究責任者　</w:t>
      </w:r>
      <w:r w:rsidR="004F45B9" w:rsidRPr="008074ED">
        <w:rPr>
          <w:rFonts w:asciiTheme="majorHAnsi" w:eastAsiaTheme="majorHAnsi" w:hAnsiTheme="majorHAnsi" w:cstheme="minorBidi" w:hint="eastAsia"/>
          <w:kern w:val="24"/>
          <w:sz w:val="21"/>
          <w:szCs w:val="21"/>
        </w:rPr>
        <w:t xml:space="preserve">産婦人科　</w:t>
      </w:r>
      <w:r w:rsidR="008B1495" w:rsidRPr="008074ED">
        <w:rPr>
          <w:rFonts w:asciiTheme="majorHAnsi" w:eastAsiaTheme="majorHAnsi" w:hAnsiTheme="majorHAnsi" w:cstheme="minorBidi" w:hint="eastAsia"/>
          <w:kern w:val="24"/>
          <w:sz w:val="21"/>
          <w:szCs w:val="21"/>
        </w:rPr>
        <w:t>副</w:t>
      </w:r>
      <w:r w:rsidR="004F45B9" w:rsidRPr="008074ED">
        <w:rPr>
          <w:rFonts w:asciiTheme="majorHAnsi" w:eastAsiaTheme="majorHAnsi" w:hAnsiTheme="majorHAnsi" w:cstheme="minorBidi" w:hint="eastAsia"/>
          <w:kern w:val="24"/>
          <w:sz w:val="21"/>
          <w:szCs w:val="21"/>
        </w:rPr>
        <w:t xml:space="preserve">部長　</w:t>
      </w:r>
      <w:r w:rsidR="004F45B9" w:rsidRPr="008074ED">
        <w:rPr>
          <w:rFonts w:asciiTheme="majorHAnsi" w:eastAsiaTheme="majorHAnsi" w:hAnsiTheme="majorHAnsi" w:hint="eastAsia"/>
          <w:kern w:val="24"/>
          <w:sz w:val="21"/>
          <w:szCs w:val="21"/>
        </w:rPr>
        <w:t>田村みどり</w:t>
      </w:r>
    </w:p>
    <w:p w14:paraId="6A0F6B1B" w14:textId="03902192" w:rsidR="00DF7A68" w:rsidRPr="008074ED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ajorHAnsi" w:eastAsiaTheme="majorHAnsi" w:hAnsiTheme="majorHAnsi"/>
          <w:sz w:val="21"/>
          <w:szCs w:val="21"/>
        </w:rPr>
      </w:pPr>
      <w:bookmarkStart w:id="0" w:name="_GoBack"/>
      <w:bookmarkEnd w:id="0"/>
    </w:p>
    <w:p w14:paraId="62D697E8" w14:textId="7712B146" w:rsidR="00DF7A68" w:rsidRPr="008074ED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rFonts w:asciiTheme="majorHAnsi" w:eastAsiaTheme="majorHAnsi" w:hAnsiTheme="majorHAnsi"/>
        </w:rPr>
      </w:pPr>
    </w:p>
    <w:sectPr w:rsidR="00DF7A68" w:rsidRPr="008074ED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A3B1E" w14:textId="77777777" w:rsidR="00D751B7" w:rsidRDefault="00D751B7" w:rsidP="000F2B93">
      <w:r>
        <w:separator/>
      </w:r>
    </w:p>
  </w:endnote>
  <w:endnote w:type="continuationSeparator" w:id="0">
    <w:p w14:paraId="58954C19" w14:textId="77777777" w:rsidR="00D751B7" w:rsidRDefault="00D751B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B77C8" w14:textId="77777777" w:rsidR="00D751B7" w:rsidRDefault="00D751B7" w:rsidP="000F2B93">
      <w:r>
        <w:separator/>
      </w:r>
    </w:p>
  </w:footnote>
  <w:footnote w:type="continuationSeparator" w:id="0">
    <w:p w14:paraId="4D7BFA70" w14:textId="77777777" w:rsidR="00D751B7" w:rsidRDefault="00D751B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0A6A"/>
    <w:multiLevelType w:val="hybridMultilevel"/>
    <w:tmpl w:val="6D1C3EBC"/>
    <w:lvl w:ilvl="0" w:tplc="FCCCAA6A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92EF2"/>
    <w:rsid w:val="002B0200"/>
    <w:rsid w:val="002B4556"/>
    <w:rsid w:val="00350C3B"/>
    <w:rsid w:val="003907E0"/>
    <w:rsid w:val="00452B37"/>
    <w:rsid w:val="004F45B9"/>
    <w:rsid w:val="005152F6"/>
    <w:rsid w:val="005D7CA7"/>
    <w:rsid w:val="005E5111"/>
    <w:rsid w:val="00610EC7"/>
    <w:rsid w:val="00691B86"/>
    <w:rsid w:val="00692BF5"/>
    <w:rsid w:val="006A57BA"/>
    <w:rsid w:val="006F470F"/>
    <w:rsid w:val="008074ED"/>
    <w:rsid w:val="00880134"/>
    <w:rsid w:val="00892FD5"/>
    <w:rsid w:val="008A40D3"/>
    <w:rsid w:val="008B1495"/>
    <w:rsid w:val="00905A22"/>
    <w:rsid w:val="00925086"/>
    <w:rsid w:val="0096597C"/>
    <w:rsid w:val="00A035F7"/>
    <w:rsid w:val="00B15D23"/>
    <w:rsid w:val="00B62E85"/>
    <w:rsid w:val="00C97760"/>
    <w:rsid w:val="00CD08AE"/>
    <w:rsid w:val="00CF0F90"/>
    <w:rsid w:val="00D066FB"/>
    <w:rsid w:val="00D751B7"/>
    <w:rsid w:val="00DF7A68"/>
    <w:rsid w:val="00EB3835"/>
    <w:rsid w:val="00EC04EC"/>
    <w:rsid w:val="00F04BB5"/>
    <w:rsid w:val="00F050C3"/>
    <w:rsid w:val="00FC1C1C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F470F"/>
  </w:style>
  <w:style w:type="character" w:customStyle="1" w:styleId="a9">
    <w:name w:val="日付 (文字)"/>
    <w:basedOn w:val="a0"/>
    <w:link w:val="a8"/>
    <w:uiPriority w:val="99"/>
    <w:semiHidden/>
    <w:rsid w:val="006F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西部　産婦</cp:lastModifiedBy>
  <cp:revision>2</cp:revision>
  <dcterms:created xsi:type="dcterms:W3CDTF">2025-04-28T06:18:00Z</dcterms:created>
  <dcterms:modified xsi:type="dcterms:W3CDTF">2025-04-28T06:18:00Z</dcterms:modified>
</cp:coreProperties>
</file>